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AA" w:rsidRDefault="007124AA" w:rsidP="0061371C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331" w:type="dxa"/>
        <w:jc w:val="center"/>
        <w:tblLook w:val="01E0" w:firstRow="1" w:lastRow="1" w:firstColumn="1" w:lastColumn="1" w:noHBand="0" w:noVBand="0"/>
      </w:tblPr>
      <w:tblGrid>
        <w:gridCol w:w="6175"/>
        <w:gridCol w:w="6156"/>
      </w:tblGrid>
      <w:tr w:rsidR="007124AA" w:rsidRPr="00A733F6" w:rsidTr="0061371C">
        <w:trPr>
          <w:jc w:val="center"/>
        </w:trPr>
        <w:tc>
          <w:tcPr>
            <w:tcW w:w="6252" w:type="dxa"/>
            <w:shd w:val="clear" w:color="auto" w:fill="auto"/>
          </w:tcPr>
          <w:p w:rsidR="007124AA" w:rsidRPr="00A733F6" w:rsidRDefault="007124AA" w:rsidP="007124A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733F6">
              <w:rPr>
                <w:color w:val="000000"/>
                <w:sz w:val="28"/>
                <w:szCs w:val="28"/>
              </w:rPr>
              <w:t xml:space="preserve">РАССМОТРЕНО                                                       </w:t>
            </w:r>
          </w:p>
          <w:p w:rsidR="007124AA" w:rsidRDefault="007124AA" w:rsidP="007124AA">
            <w:pPr>
              <w:spacing w:after="0"/>
              <w:rPr>
                <w:color w:val="000000"/>
                <w:sz w:val="28"/>
                <w:szCs w:val="28"/>
              </w:rPr>
            </w:pPr>
            <w:r w:rsidRPr="00A733F6">
              <w:rPr>
                <w:color w:val="000000"/>
                <w:sz w:val="28"/>
                <w:szCs w:val="28"/>
              </w:rPr>
              <w:t xml:space="preserve">На заседании педагогического совета  </w:t>
            </w:r>
          </w:p>
          <w:p w:rsidR="007124AA" w:rsidRPr="00A733F6" w:rsidRDefault="007124AA" w:rsidP="007124AA">
            <w:pPr>
              <w:spacing w:after="0"/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</w:pPr>
            <w:r w:rsidRPr="00A733F6">
              <w:rPr>
                <w:color w:val="000000"/>
                <w:sz w:val="28"/>
                <w:szCs w:val="28"/>
              </w:rPr>
              <w:t>Протокол №</w:t>
            </w:r>
            <w:r w:rsidRPr="00A733F6">
              <w:rPr>
                <w:color w:val="000000"/>
                <w:sz w:val="28"/>
                <w:szCs w:val="28"/>
                <w:u w:val="single"/>
              </w:rPr>
              <w:t xml:space="preserve">1 </w:t>
            </w:r>
            <w:r w:rsidRPr="00A733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</w:t>
            </w:r>
            <w:r w:rsidRPr="00A733F6">
              <w:rPr>
                <w:sz w:val="28"/>
                <w:szCs w:val="28"/>
                <w:u w:val="single"/>
              </w:rPr>
              <w:t>.08.2022 г.</w:t>
            </w:r>
            <w:r w:rsidRPr="00A733F6">
              <w:rPr>
                <w:sz w:val="28"/>
                <w:szCs w:val="28"/>
              </w:rPr>
              <w:t xml:space="preserve">                                </w:t>
            </w:r>
            <w:r w:rsidRPr="00A733F6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7124AA" w:rsidRPr="00A733F6" w:rsidRDefault="007124AA" w:rsidP="007124AA">
            <w:pPr>
              <w:spacing w:after="0"/>
              <w:rPr>
                <w:sz w:val="28"/>
                <w:szCs w:val="28"/>
              </w:rPr>
            </w:pPr>
          </w:p>
          <w:p w:rsidR="007124AA" w:rsidRPr="00A733F6" w:rsidRDefault="007124AA" w:rsidP="007124A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79" w:type="dxa"/>
            <w:shd w:val="clear" w:color="auto" w:fill="auto"/>
          </w:tcPr>
          <w:p w:rsidR="007124AA" w:rsidRPr="00A733F6" w:rsidRDefault="0061371C" w:rsidP="0061371C">
            <w:pPr>
              <w:spacing w:after="0"/>
              <w:jc w:val="center"/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24AA" w:rsidRPr="00A733F6">
              <w:rPr>
                <w:color w:val="000000"/>
                <w:sz w:val="28"/>
                <w:szCs w:val="28"/>
              </w:rPr>
              <w:t>Приказ №</w:t>
            </w:r>
            <w:r w:rsidR="007124AA" w:rsidRPr="00A733F6">
              <w:rPr>
                <w:color w:val="000000"/>
                <w:sz w:val="28"/>
                <w:szCs w:val="28"/>
                <w:u w:val="single"/>
              </w:rPr>
              <w:t xml:space="preserve">_____ </w:t>
            </w:r>
            <w:r w:rsidR="007124AA" w:rsidRPr="00A733F6">
              <w:rPr>
                <w:color w:val="000000"/>
                <w:sz w:val="28"/>
                <w:szCs w:val="28"/>
              </w:rPr>
              <w:t xml:space="preserve"> </w:t>
            </w:r>
            <w:r w:rsidR="007124AA" w:rsidRPr="00A733F6">
              <w:rPr>
                <w:sz w:val="28"/>
                <w:szCs w:val="28"/>
              </w:rPr>
              <w:t xml:space="preserve">от  </w:t>
            </w:r>
            <w:r w:rsidR="007124AA" w:rsidRPr="00A733F6">
              <w:rPr>
                <w:sz w:val="28"/>
                <w:szCs w:val="28"/>
                <w:u w:val="single"/>
              </w:rPr>
              <w:t>________________</w:t>
            </w:r>
          </w:p>
          <w:p w:rsidR="007124AA" w:rsidRPr="00A733F6" w:rsidRDefault="007124AA" w:rsidP="007124A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124AA" w:rsidRDefault="007124AA" w:rsidP="0061371C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P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24AA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7124AA" w:rsidRP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24AA">
        <w:rPr>
          <w:rFonts w:ascii="Times New Roman" w:hAnsi="Times New Roman" w:cs="Times New Roman"/>
          <w:b/>
          <w:bCs/>
          <w:sz w:val="40"/>
          <w:szCs w:val="40"/>
        </w:rPr>
        <w:t>МЕТОДИЧЕСКОЙ СЛУЖБЫ</w:t>
      </w:r>
    </w:p>
    <w:p w:rsidR="007124AA" w:rsidRDefault="007124AA" w:rsidP="0061371C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AA" w:rsidRDefault="007124AA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Деятельность методической службы</w:t>
      </w: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8278" w:type="dxa"/>
        <w:tblInd w:w="-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812"/>
        <w:gridCol w:w="20"/>
        <w:gridCol w:w="2107"/>
        <w:gridCol w:w="20"/>
        <w:gridCol w:w="20"/>
        <w:gridCol w:w="2511"/>
        <w:gridCol w:w="40"/>
        <w:gridCol w:w="20"/>
        <w:gridCol w:w="4011"/>
        <w:gridCol w:w="30"/>
        <w:gridCol w:w="30"/>
        <w:gridCol w:w="3130"/>
        <w:gridCol w:w="30"/>
      </w:tblGrid>
      <w:tr w:rsidR="00747455" w:rsidRPr="003F7702" w:rsidTr="007124AA">
        <w:trPr>
          <w:gridAfter w:val="3"/>
          <w:wAfter w:w="3190" w:type="dxa"/>
          <w:trHeight w:val="807"/>
        </w:trPr>
        <w:tc>
          <w:tcPr>
            <w:tcW w:w="150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     Обеспечение управления методической работой школы</w:t>
            </w:r>
          </w:p>
          <w:p w:rsidR="00747455" w:rsidRPr="003F7702" w:rsidRDefault="00747455" w:rsidP="007124AA">
            <w:pPr>
              <w:suppressAutoHyphens w:val="0"/>
              <w:spacing w:after="0" w:line="304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обеспечить непрерывную связь системы методической работы с образовательным процессом школы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3"/>
          <w:wAfter w:w="3190" w:type="dxa"/>
          <w:trHeight w:val="836"/>
        </w:trPr>
        <w:tc>
          <w:tcPr>
            <w:tcW w:w="1505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Организационно-педагогическая деятельность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3"/>
          <w:wAfter w:w="3190" w:type="dxa"/>
          <w:trHeight w:val="286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After w:val="2"/>
          <w:wAfter w:w="3160" w:type="dxa"/>
          <w:trHeight w:val="565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методической темы школы на 2022-2023 учебный год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М.А.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на 2022 – 2023 учебный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617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30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 школы на 2022 – 2023 учебный год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методической работы школы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330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77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М.А.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56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ПО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769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 о количественном и качественном составе педагогов школы, перспективный план аттестации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педагогических кадров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1140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92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Н.В.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63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2" w:line="256" w:lineRule="auto"/>
              <w:ind w:left="20" w:righ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ПО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835"/>
        </w:trPr>
        <w:tc>
          <w:tcPr>
            <w:tcW w:w="15088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Работа Методического совета школы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3"/>
          <w:wAfter w:w="3190" w:type="dxa"/>
          <w:trHeight w:val="286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After w:val="2"/>
          <w:wAfter w:w="3160" w:type="dxa"/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59" w:line="271" w:lineRule="auto"/>
              <w:ind w:left="2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№ 1: «Методическая тема, цель, задачи методической работы в 2022 – 2023 учебном году и отражение их в планах методической работы ПО в свете перехода к внедрению ФГОС – 2021.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методической работы по теме: </w:t>
            </w:r>
            <w:r w:rsidRPr="003F7702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образовательной среды, ориентированной на развитие личности в условиях внедрения и реализации ФГОС – 2021</w:t>
            </w: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направлений и задач работы педагогического коллектива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2022– 2023 учебный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2"/>
          <w:wAfter w:w="3160" w:type="dxa"/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2: «О ходе реализации педагогическим коллективом обновленных ФГОС -21»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Рабочие вопросы: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1) анализ проведения школьных предметных олимпиад;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2) итоги мониторинга учебного процесса за первую четверть;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итоги ВПР;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единые нормы оформления документации;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проведение мероприятий по подготовке к ГИА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62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 результатах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2"/>
          <w:wAfter w:w="3160" w:type="dxa"/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№3 Тема: «Современный урок как условие перехода на новые образовательные стандарты ФГОС – 2021»</w:t>
            </w:r>
            <w:r w:rsidRPr="003F77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Рабочие вопросы: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        результативность методической работы школы за первое полугодие; 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        итоги мониторинга учебного процесса за первое полугодие; 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8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итоги участия обучающихся школы на муниципальном этапе предметных олимпиад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824" w:line="256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31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47455" w:rsidRPr="003F7702" w:rsidRDefault="00747455" w:rsidP="007124AA">
            <w:pPr>
              <w:suppressAutoHyphens w:val="0"/>
              <w:spacing w:after="0" w:line="271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муниципального этапа Всероссийской предметной</w:t>
            </w:r>
          </w:p>
          <w:p w:rsidR="00747455" w:rsidRPr="003F7702" w:rsidRDefault="00747455" w:rsidP="007124AA">
            <w:pPr>
              <w:suppressAutoHyphens w:val="0"/>
              <w:spacing w:after="0" w:line="300" w:lineRule="auto"/>
              <w:ind w:left="106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методического совета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2"/>
          <w:wAfter w:w="3160" w:type="dxa"/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ФГОС, а также реализации   основной образовательной программы на всех уровнях обучения»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Рабочие вопросы: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итоги обобщения опыта работы учителей – предметников;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 итоги проведения предметных недель;</w:t>
            </w: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работы ПО по созданию методи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ческой копилки;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 подготовка УМК на новый учебный год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2"/>
          <w:wAfter w:w="3160" w:type="dxa"/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5 Тема: «Итоги методической работы школы в 2022-2023 учебном году» 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Рабочие вопросы: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455" w:rsidRPr="003F7702" w:rsidRDefault="00747455" w:rsidP="0074745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3F7702">
              <w:rPr>
                <w:sz w:val="24"/>
                <w:szCs w:val="24"/>
                <w:lang w:eastAsia="ru-RU"/>
              </w:rPr>
              <w:t>Отчет о реализации плана методической работы школы за 2022-2023 учебный год.</w:t>
            </w:r>
          </w:p>
          <w:p w:rsidR="00747455" w:rsidRPr="003F7702" w:rsidRDefault="00747455" w:rsidP="0074745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3F7702">
              <w:rPr>
                <w:sz w:val="24"/>
                <w:szCs w:val="24"/>
                <w:lang w:eastAsia="ru-RU"/>
              </w:rPr>
              <w:t>Обсуждение проекта плана методической работы школы на 2023-2024 учебный год.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747455" w:rsidRPr="003F7702" w:rsidRDefault="00747455" w:rsidP="007124AA">
            <w:pPr>
              <w:suppressAutoHyphens w:val="0"/>
              <w:spacing w:after="42" w:line="240" w:lineRule="auto"/>
              <w:ind w:left="106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к перспективному плану работы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06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 на 2023-2024 учебный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455" w:rsidRPr="003F7702" w:rsidRDefault="00747455" w:rsidP="00747455">
      <w:pPr>
        <w:suppressAutoHyphens w:val="0"/>
        <w:spacing w:after="0" w:line="256" w:lineRule="auto"/>
        <w:ind w:left="-827"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455" w:rsidRPr="003F7702" w:rsidRDefault="00747455" w:rsidP="00747455">
      <w:pPr>
        <w:suppressAutoHyphens w:val="0"/>
        <w:spacing w:after="0" w:line="256" w:lineRule="auto"/>
        <w:ind w:left="-827"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7907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507"/>
        <w:gridCol w:w="60"/>
        <w:gridCol w:w="2083"/>
        <w:gridCol w:w="2285"/>
        <w:gridCol w:w="380"/>
        <w:gridCol w:w="2405"/>
        <w:gridCol w:w="895"/>
        <w:gridCol w:w="2798"/>
      </w:tblGrid>
      <w:tr w:rsidR="00747455" w:rsidRPr="003F7702" w:rsidTr="007124AA">
        <w:trPr>
          <w:gridAfter w:val="1"/>
          <w:wAfter w:w="2798" w:type="dxa"/>
          <w:trHeight w:val="590"/>
        </w:trPr>
        <w:tc>
          <w:tcPr>
            <w:tcW w:w="151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.3 . Работа с руководителями ПО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продуктивной деятельности участников педагогического процесса по реализации методической темы школы </w:t>
            </w:r>
          </w:p>
        </w:tc>
      </w:tr>
      <w:tr w:rsidR="00747455" w:rsidRPr="003F7702" w:rsidTr="007124AA">
        <w:trPr>
          <w:gridAfter w:val="1"/>
          <w:wAfter w:w="2798" w:type="dxa"/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After w:val="1"/>
          <w:wAfter w:w="2798" w:type="dxa"/>
          <w:trHeight w:val="943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совещание: «Приоритетные задачи методической работы в 2022-2023 учебном году и отражение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планах методических объединений»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ПО</w:t>
            </w:r>
          </w:p>
        </w:tc>
      </w:tr>
      <w:tr w:rsidR="00747455" w:rsidRPr="003F7702" w:rsidTr="007124AA">
        <w:trPr>
          <w:gridAfter w:val="1"/>
          <w:wAfter w:w="2798" w:type="dxa"/>
          <w:trHeight w:val="56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ПО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 ПО</w:t>
            </w:r>
          </w:p>
        </w:tc>
      </w:tr>
      <w:tr w:rsidR="00747455" w:rsidRPr="003F7702" w:rsidTr="007124AA">
        <w:trPr>
          <w:gridAfter w:val="1"/>
          <w:wAfter w:w="2798" w:type="dxa"/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 (по планам)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ПО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747455" w:rsidRPr="003F7702" w:rsidTr="007124AA">
        <w:trPr>
          <w:gridAfter w:val="1"/>
          <w:wAfter w:w="2798" w:type="dxa"/>
          <w:trHeight w:val="56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МР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</w:t>
            </w:r>
          </w:p>
        </w:tc>
      </w:tr>
      <w:tr w:rsidR="00747455" w:rsidRPr="003F7702" w:rsidTr="007124AA">
        <w:trPr>
          <w:gridAfter w:val="1"/>
          <w:wAfter w:w="2798" w:type="dxa"/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оценочных процедур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оценочных процедур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47455" w:rsidRPr="003F7702" w:rsidTr="007124AA">
        <w:trPr>
          <w:gridAfter w:val="1"/>
          <w:wAfter w:w="2798" w:type="dxa"/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подготовки к ГИА (диагностические работы, организация мероприятий)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47455" w:rsidRPr="003F7702" w:rsidTr="007124AA">
        <w:trPr>
          <w:gridAfter w:val="1"/>
          <w:wAfter w:w="2798" w:type="dxa"/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«Приоритетные  цели обновленных  ФГОС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учителей начальных классов)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Н.В.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методического и педагогического мастерства педагогов</w:t>
            </w:r>
          </w:p>
        </w:tc>
      </w:tr>
      <w:tr w:rsidR="00747455" w:rsidRPr="003F7702" w:rsidTr="007124AA">
        <w:trPr>
          <w:gridAfter w:val="1"/>
          <w:wAfter w:w="2798" w:type="dxa"/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предметные ПО педагогов 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О.П.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В.Ю.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Л.В.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О.А.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методического и педагогического мастерства педагогов</w:t>
            </w:r>
          </w:p>
        </w:tc>
      </w:tr>
      <w:tr w:rsidR="00747455" w:rsidRPr="003F7702" w:rsidTr="007124AA">
        <w:trPr>
          <w:gridAfter w:val="1"/>
          <w:wAfter w:w="2798" w:type="dxa"/>
          <w:trHeight w:val="559"/>
        </w:trPr>
        <w:tc>
          <w:tcPr>
            <w:tcW w:w="1510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8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Организация информационного обеспечения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оптимального доступа педагога к необходимой информации </w:t>
            </w:r>
          </w:p>
        </w:tc>
      </w:tr>
      <w:tr w:rsidR="00747455" w:rsidRPr="003F7702" w:rsidTr="007124AA">
        <w:trPr>
          <w:gridAfter w:val="1"/>
          <w:wAfter w:w="2798" w:type="dxa"/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After w:val="1"/>
          <w:wAfter w:w="2798" w:type="dxa"/>
          <w:trHeight w:val="61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методических рекомендаций по запросам учителей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учителю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747455" w:rsidRPr="003F7702" w:rsidTr="007124AA">
        <w:trPr>
          <w:gridAfter w:val="1"/>
          <w:wAfter w:w="2798" w:type="dxa"/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научно-методической базы медиатеки школы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</w:t>
            </w:r>
          </w:p>
        </w:tc>
      </w:tr>
      <w:tr w:rsidR="00747455" w:rsidRPr="003F7702" w:rsidTr="007124AA">
        <w:trPr>
          <w:gridAfter w:val="1"/>
          <w:wAfter w:w="2798" w:type="dxa"/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 ФГОС – 2021 и локальными актами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локальных актов</w:t>
            </w:r>
          </w:p>
        </w:tc>
      </w:tr>
      <w:tr w:rsidR="00747455" w:rsidRPr="003F7702" w:rsidTr="007124AA">
        <w:trPr>
          <w:gridAfter w:val="1"/>
          <w:wAfter w:w="2798" w:type="dxa"/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7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</w:tr>
      <w:tr w:rsidR="00747455" w:rsidRPr="003F7702" w:rsidTr="007124AA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455" w:rsidRPr="003F7702" w:rsidRDefault="00747455" w:rsidP="00747455">
      <w:pPr>
        <w:suppressAutoHyphens w:val="0"/>
        <w:spacing w:after="0" w:line="256" w:lineRule="auto"/>
        <w:ind w:left="-827"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0866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0"/>
        <w:gridCol w:w="6314"/>
        <w:gridCol w:w="60"/>
        <w:gridCol w:w="2083"/>
        <w:gridCol w:w="2414"/>
        <w:gridCol w:w="244"/>
        <w:gridCol w:w="60"/>
        <w:gridCol w:w="3402"/>
        <w:gridCol w:w="2026"/>
        <w:gridCol w:w="60"/>
        <w:gridCol w:w="3653"/>
      </w:tblGrid>
      <w:tr w:rsidR="00747455" w:rsidRPr="003F7702" w:rsidTr="007124AA">
        <w:trPr>
          <w:gridAfter w:val="3"/>
          <w:wAfter w:w="5739" w:type="dxa"/>
          <w:trHeight w:val="836"/>
        </w:trPr>
        <w:tc>
          <w:tcPr>
            <w:tcW w:w="151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уровня квалификации педагогических кадров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профессиональной готовности педагогических работников через реализацию непрерывного повышения квалификации </w:t>
            </w:r>
          </w:p>
        </w:tc>
      </w:tr>
      <w:tr w:rsidR="00747455" w:rsidRPr="003F7702" w:rsidTr="007124AA">
        <w:trPr>
          <w:gridAfter w:val="3"/>
          <w:wAfter w:w="5739" w:type="dxa"/>
          <w:trHeight w:val="836"/>
        </w:trPr>
        <w:tc>
          <w:tcPr>
            <w:tcW w:w="151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 Работа с молодыми и вновь прибывшими учителями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After w:val="3"/>
          <w:wAfter w:w="5739" w:type="dxa"/>
          <w:trHeight w:val="28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After w:val="3"/>
          <w:wAfter w:w="5739" w:type="dxa"/>
          <w:trHeight w:val="1115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методической компетенции и профессиональных затруднений молодых учителей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31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739" w:type="dxa"/>
          <w:trHeight w:val="1115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7455" w:rsidRPr="003F7702" w:rsidRDefault="00747455" w:rsidP="007124AA">
            <w:pPr>
              <w:suppressAutoHyphens w:val="0"/>
              <w:spacing w:after="0" w:line="31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молодых учителей</w:t>
            </w:r>
          </w:p>
        </w:tc>
      </w:tr>
      <w:tr w:rsidR="00747455" w:rsidRPr="003F7702" w:rsidTr="007124AA">
        <w:trPr>
          <w:gridAfter w:val="3"/>
          <w:wAfter w:w="5739" w:type="dxa"/>
          <w:trHeight w:val="959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семинар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«Методические требования к современному уроку в ходе внедрения обновленных ФГОС»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68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молодых учителей</w:t>
            </w:r>
          </w:p>
        </w:tc>
      </w:tr>
      <w:tr w:rsidR="00747455" w:rsidRPr="003F7702" w:rsidTr="007124AA">
        <w:trPr>
          <w:gridAfter w:val="3"/>
          <w:wAfter w:w="5739" w:type="dxa"/>
          <w:trHeight w:val="1390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307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«Работа учителя со школьной документацией»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</w:t>
            </w:r>
          </w:p>
        </w:tc>
      </w:tr>
      <w:tr w:rsidR="00747455" w:rsidRPr="003F7702" w:rsidTr="007124AA">
        <w:trPr>
          <w:gridAfter w:val="3"/>
          <w:wAfter w:w="5739" w:type="dxa"/>
          <w:trHeight w:val="1666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6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Собеседование. Изучение основных нормативных документов, регламентирующих образовательную деятельность.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7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3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актах, на которых основывается профессиональная деятельность учителя</w:t>
            </w:r>
          </w:p>
        </w:tc>
      </w:tr>
      <w:tr w:rsidR="00747455" w:rsidRPr="003F7702" w:rsidTr="007124AA">
        <w:trPr>
          <w:gridAfter w:val="3"/>
          <w:wAfter w:w="5739" w:type="dxa"/>
          <w:trHeight w:val="831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</w:t>
            </w:r>
          </w:p>
          <w:p w:rsidR="00747455" w:rsidRPr="003F7702" w:rsidRDefault="00747455" w:rsidP="007124AA">
            <w:pPr>
              <w:suppressAutoHyphens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Семинар-практикум.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«Типы, фазы и особенности уроков» (Как я начинаю урок. Какие типы уроков мне более всего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Как использую стимулирующую роль оценки.)</w:t>
            </w:r>
          </w:p>
          <w:p w:rsidR="00747455" w:rsidRPr="003F7702" w:rsidRDefault="00747455" w:rsidP="007124AA">
            <w:pPr>
              <w:suppressAutoHyphens w:val="0"/>
              <w:spacing w:after="0" w:line="302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посещения уроков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7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</w:t>
            </w:r>
          </w:p>
        </w:tc>
      </w:tr>
      <w:tr w:rsidR="00747455" w:rsidRPr="003F7702" w:rsidTr="007124AA">
        <w:trPr>
          <w:gridAfter w:val="3"/>
          <w:wAfter w:w="5739" w:type="dxa"/>
          <w:trHeight w:val="1390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молодых специалистов и учителей с большим педагогическим опытом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специалисты,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</w:t>
            </w:r>
          </w:p>
        </w:tc>
      </w:tr>
      <w:tr w:rsidR="00747455" w:rsidRPr="003F7702" w:rsidTr="007124AA">
        <w:trPr>
          <w:gridAfter w:val="3"/>
          <w:wAfter w:w="5739" w:type="dxa"/>
          <w:trHeight w:val="1115"/>
        </w:trPr>
        <w:tc>
          <w:tcPr>
            <w:tcW w:w="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 выявлению затруднений в педагогической деятельности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Н.В.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747455" w:rsidRPr="003F7702" w:rsidTr="007124AA">
        <w:trPr>
          <w:gridAfter w:val="3"/>
          <w:wAfter w:w="5739" w:type="dxa"/>
          <w:trHeight w:val="560"/>
        </w:trPr>
        <w:tc>
          <w:tcPr>
            <w:tcW w:w="151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 .2 . Курсовая система повышение квалификации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747455" w:rsidRPr="003F7702" w:rsidTr="007124A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455" w:rsidRPr="003F7702" w:rsidRDefault="00747455" w:rsidP="00747455">
      <w:pPr>
        <w:suppressAutoHyphens w:val="0"/>
        <w:spacing w:after="0" w:line="256" w:lineRule="auto"/>
        <w:ind w:left="-827"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0514" w:type="dxa"/>
        <w:tblInd w:w="-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9"/>
        <w:gridCol w:w="619"/>
        <w:gridCol w:w="60"/>
        <w:gridCol w:w="3437"/>
        <w:gridCol w:w="2730"/>
        <w:gridCol w:w="448"/>
        <w:gridCol w:w="133"/>
        <w:gridCol w:w="60"/>
        <w:gridCol w:w="1591"/>
        <w:gridCol w:w="92"/>
        <w:gridCol w:w="1855"/>
        <w:gridCol w:w="394"/>
        <w:gridCol w:w="41"/>
        <w:gridCol w:w="1812"/>
        <w:gridCol w:w="60"/>
        <w:gridCol w:w="1796"/>
        <w:gridCol w:w="33"/>
        <w:gridCol w:w="748"/>
        <w:gridCol w:w="4534"/>
      </w:tblGrid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287"/>
        </w:trPr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273"/>
        </w:trPr>
        <w:tc>
          <w:tcPr>
            <w:tcW w:w="1518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563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повышения квалификации в связи с внедрением новых ФГОС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Самойлова И.С.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Перспективный план курсовой подготовки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38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прохождение курсов 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1666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повышения квалификации, семинаров учителями и администрацией школы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Организованное прохождение курсов.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1115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творчески работающих учителей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643"/>
        </w:trPr>
        <w:tc>
          <w:tcPr>
            <w:tcW w:w="1518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2.4. Аттестация педагогических работников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286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771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Консультирование: «Новые требования к подготовке материалов аттестации педагогов»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1195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73" w:lineRule="auto"/>
              <w:ind w:left="2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аттестующихся педагогов «Анализ собственной педагогической деятельности. Портфолио учителя» 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40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заполнению заявлений при прохождении аттестации, размещения материалов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40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44" w:line="237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аттестуемых педагогических работников в 2022- 2023 учебном году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 в 2022 – 2023 учебном году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40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ОУ по аттестации в 2022 – 2023 учебном году на аттестацию на соответствие занимаемой должности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40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68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аттестации, оформление необходимых документов для прохождения аттестации на соответствие занимаемой должности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21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</w:tr>
      <w:tr w:rsidR="00747455" w:rsidRPr="003F7702" w:rsidTr="007124AA">
        <w:trPr>
          <w:gridBefore w:val="1"/>
          <w:gridAfter w:val="2"/>
          <w:wBefore w:w="52" w:type="dxa"/>
          <w:wAfter w:w="5282" w:type="dxa"/>
          <w:trHeight w:val="840"/>
        </w:trPr>
        <w:tc>
          <w:tcPr>
            <w:tcW w:w="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ОУ по результатам аттестации в 2022 – 2023 учебном году на соответствие занимаемой должности</w:t>
            </w:r>
          </w:p>
          <w:p w:rsidR="00747455" w:rsidRPr="003F7702" w:rsidRDefault="00747455" w:rsidP="007124AA">
            <w:pPr>
              <w:suppressAutoHyphens w:val="0"/>
              <w:spacing w:after="0" w:line="288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М.А.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21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747455" w:rsidRPr="003F7702" w:rsidTr="007124AA">
        <w:trPr>
          <w:gridAfter w:val="3"/>
          <w:wAfter w:w="5315" w:type="dxa"/>
          <w:trHeight w:val="977"/>
        </w:trPr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2.5.Обобщение и распространение опыта работы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3"/>
          <w:wAfter w:w="5315" w:type="dxa"/>
          <w:trHeight w:val="286"/>
        </w:trPr>
        <w:tc>
          <w:tcPr>
            <w:tcW w:w="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мероприятие 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47455" w:rsidRPr="003F7702" w:rsidTr="007124AA">
        <w:trPr>
          <w:gridAfter w:val="3"/>
          <w:wAfter w:w="5315" w:type="dxa"/>
          <w:trHeight w:val="743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о профессиональных конкурсах, педагогических чтениях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педагогов о конкурсах</w:t>
            </w:r>
          </w:p>
        </w:tc>
      </w:tr>
      <w:tr w:rsidR="00747455" w:rsidRPr="003F7702" w:rsidTr="007124AA">
        <w:trPr>
          <w:gridAfter w:val="3"/>
          <w:wAfter w:w="5315" w:type="dxa"/>
          <w:trHeight w:val="1111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педагогов в профессиональных конкурсах: «Учитель года – 2023», «Самый классный классный», «Педагогический Дебют», «За нравственный подвиг учителя» и др.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97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педагогов школы,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участии в конкурсах</w:t>
            </w:r>
          </w:p>
        </w:tc>
      </w:tr>
      <w:tr w:rsidR="00747455" w:rsidRPr="003F7702" w:rsidTr="007124AA">
        <w:trPr>
          <w:gridAfter w:val="3"/>
          <w:wAfter w:w="5315" w:type="dxa"/>
          <w:trHeight w:val="1114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педагогов школы в научно-практических конференциях разного уровня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статьи в сборниках материалов конференции</w:t>
            </w:r>
          </w:p>
        </w:tc>
      </w:tr>
      <w:tr w:rsidR="00747455" w:rsidRPr="003F7702" w:rsidTr="007124AA">
        <w:trPr>
          <w:gridAfter w:val="3"/>
          <w:wAfter w:w="5315" w:type="dxa"/>
          <w:trHeight w:val="564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учителей на заседаниях ПО 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747455" w:rsidRPr="003F7702" w:rsidTr="007124AA">
        <w:trPr>
          <w:gridAfter w:val="3"/>
          <w:wAfter w:w="5315" w:type="dxa"/>
          <w:trHeight w:val="1400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опытом: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502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 открытые уроки учителей (в рамках семинаров, предметных недель);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502" w:right="5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 распространения результатов профессиональной деятельности в ПО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747455" w:rsidRPr="003F7702" w:rsidTr="007124AA">
        <w:trPr>
          <w:gridAfter w:val="3"/>
          <w:wAfter w:w="5315" w:type="dxa"/>
          <w:trHeight w:val="1400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на муниципальном уровне, региональном уровне (заседания ГПО, методические семинары)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3"/>
          <w:wAfter w:w="5315" w:type="dxa"/>
          <w:trHeight w:val="1400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методических разработок уроков и презентаций на различных образовательных платформах и сайтах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 профессиональной деятельности педагогов</w:t>
            </w:r>
          </w:p>
        </w:tc>
      </w:tr>
      <w:tr w:rsidR="00747455" w:rsidRPr="003F7702" w:rsidTr="007124AA">
        <w:trPr>
          <w:gridAfter w:val="3"/>
          <w:wAfter w:w="5315" w:type="dxa"/>
          <w:trHeight w:val="707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47455">
            <w:pPr>
              <w:pStyle w:val="a6"/>
              <w:numPr>
                <w:ilvl w:val="1"/>
                <w:numId w:val="6"/>
              </w:numPr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7702">
              <w:rPr>
                <w:b/>
                <w:bCs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747455" w:rsidRPr="003F7702" w:rsidRDefault="00747455" w:rsidP="007124AA">
            <w:pPr>
              <w:pStyle w:val="a6"/>
              <w:spacing w:line="256" w:lineRule="auto"/>
              <w:ind w:left="1021" w:firstLine="0"/>
              <w:rPr>
                <w:sz w:val="24"/>
                <w:szCs w:val="24"/>
                <w:lang w:eastAsia="ru-RU"/>
              </w:rPr>
            </w:pPr>
            <w:r w:rsidRPr="003F7702">
              <w:rPr>
                <w:sz w:val="24"/>
                <w:szCs w:val="24"/>
                <w:lang w:eastAsia="ru-RU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747455" w:rsidRPr="003F7702" w:rsidTr="007124AA">
        <w:trPr>
          <w:gridAfter w:val="3"/>
          <w:wAfter w:w="5315" w:type="dxa"/>
          <w:trHeight w:val="67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61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контингента и составление плана работы с одаренными детьми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одаренными детьми</w:t>
            </w:r>
          </w:p>
        </w:tc>
      </w:tr>
      <w:tr w:rsidR="00747455" w:rsidRPr="003F7702" w:rsidTr="007124AA">
        <w:trPr>
          <w:gridAfter w:val="3"/>
          <w:wAfter w:w="5315" w:type="dxa"/>
          <w:trHeight w:val="759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 детей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участию в конкурсах различных уровней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 детей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47455">
            <w:pPr>
              <w:pStyle w:val="a6"/>
              <w:numPr>
                <w:ilvl w:val="1"/>
                <w:numId w:val="6"/>
              </w:num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7702">
              <w:rPr>
                <w:b/>
                <w:bCs/>
                <w:sz w:val="24"/>
                <w:szCs w:val="24"/>
                <w:lang w:eastAsia="ru-RU"/>
              </w:rPr>
              <w:t>Внедрение ФГОС - 2021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профессиональное развитие и повышение квалификации педагогических работников. 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переходу на новые ФГОС НОО и ООО педагогическим коллективом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32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по теме </w:t>
            </w:r>
          </w:p>
          <w:p w:rsidR="00747455" w:rsidRPr="003F7702" w:rsidRDefault="00747455" w:rsidP="007124AA">
            <w:pPr>
              <w:suppressAutoHyphens w:val="0"/>
              <w:spacing w:after="0" w:line="26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«Контроль, оценка и учет новых образовательных результатов учащихся в соответствии с ФГОС – 2021»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школы</w:t>
            </w:r>
          </w:p>
        </w:tc>
      </w:tr>
      <w:tr w:rsidR="00747455" w:rsidRPr="003F7702" w:rsidTr="007124AA">
        <w:trPr>
          <w:gridAfter w:val="3"/>
          <w:wAfter w:w="5315" w:type="dxa"/>
          <w:trHeight w:val="48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6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отчёта о постепенном введении новых ФГОС через школьный сайт</w:t>
            </w:r>
          </w:p>
          <w:p w:rsidR="00747455" w:rsidRPr="003F7702" w:rsidRDefault="00747455" w:rsidP="007124AA">
            <w:pPr>
              <w:suppressAutoHyphens w:val="0"/>
              <w:spacing w:after="0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школы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ООО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Барбашова О.Г.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 реализации ООП НОО и ООО по ФГОС – 2021 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по ФГОС – 2021 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пакета методических материалов по теме реализации ООП ООО по ФГОС – 2021 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47455">
            <w:pPr>
              <w:pStyle w:val="a6"/>
              <w:numPr>
                <w:ilvl w:val="1"/>
                <w:numId w:val="6"/>
              </w:num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7702">
              <w:rPr>
                <w:b/>
                <w:bCs/>
                <w:sz w:val="24"/>
                <w:szCs w:val="24"/>
                <w:lang w:eastAsia="ru-RU"/>
              </w:rPr>
              <w:t>График проведения предметных недель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проведения предметных</w:t>
            </w:r>
            <w:r w:rsidRPr="003F770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недель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455" w:rsidRPr="003F7702" w:rsidRDefault="00747455" w:rsidP="007124AA">
            <w:pPr>
              <w:suppressAutoHyphens w:val="0"/>
              <w:spacing w:before="2" w:after="0" w:line="240" w:lineRule="auto"/>
              <w:ind w:left="10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путей повышения качества образовательного процесса через освоение и внедрение в практику работы современных образовательных</w:t>
            </w:r>
            <w:r w:rsidRPr="003F77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  <w:p w:rsidR="00747455" w:rsidRPr="003F7702" w:rsidRDefault="00747455" w:rsidP="007124AA">
            <w:pPr>
              <w:suppressAutoHyphens w:val="0"/>
              <w:spacing w:before="83" w:after="0" w:line="240" w:lineRule="auto"/>
              <w:ind w:right="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методические приемы и формы организации урочной и внеурочной деятельности учащихся гимназии, обеспечивающие повышение мотивации и познавательного</w:t>
            </w:r>
            <w:r w:rsidRPr="003F77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интереса.</w:t>
            </w:r>
          </w:p>
          <w:p w:rsidR="00747455" w:rsidRPr="003F7702" w:rsidRDefault="00747455" w:rsidP="007124AA">
            <w:pPr>
              <w:suppressAutoHyphens w:val="0"/>
              <w:spacing w:before="83" w:after="0" w:line="240" w:lineRule="auto"/>
              <w:ind w:right="8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      </w:r>
          </w:p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учителей филологического цикла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В.Ю.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учителей физкультурно – эстетического цикла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О.А.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учителей физико – математического цикла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О.П.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47455" w:rsidRPr="003F7702" w:rsidTr="007124AA">
        <w:trPr>
          <w:gridAfter w:val="3"/>
          <w:wAfter w:w="5315" w:type="dxa"/>
          <w:trHeight w:val="685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tabs>
                <w:tab w:val="left" w:pos="924"/>
              </w:tabs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учителей начальных классов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Н.В.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47455" w:rsidRPr="003F7702" w:rsidTr="007124AA">
        <w:trPr>
          <w:gridAfter w:val="3"/>
          <w:wAfter w:w="5315" w:type="dxa"/>
          <w:trHeight w:val="436"/>
        </w:trPr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учителей естественно - научного цикла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Л.В.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47455" w:rsidRPr="003F7702" w:rsidRDefault="00747455" w:rsidP="007124AA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747455" w:rsidRPr="003F7702" w:rsidTr="007124AA"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55" w:rsidRPr="003F7702" w:rsidRDefault="00747455" w:rsidP="007124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455" w:rsidRPr="003F7702" w:rsidRDefault="00747455" w:rsidP="00747455">
      <w:pPr>
        <w:suppressAutoHyphens w:val="0"/>
        <w:spacing w:after="0" w:line="256" w:lineRule="auto"/>
        <w:ind w:left="-827"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455" w:rsidRPr="003F7702" w:rsidRDefault="00747455" w:rsidP="00747455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7455" w:rsidRPr="003F7702" w:rsidRDefault="00747455" w:rsidP="00747455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455" w:rsidRPr="003F7702" w:rsidRDefault="00747455" w:rsidP="00747455">
      <w:pPr>
        <w:suppressAutoHyphens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совета</w:t>
      </w: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55" w:rsidRPr="003F7702" w:rsidRDefault="00747455" w:rsidP="00747455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39"/>
        <w:gridCol w:w="9214"/>
        <w:gridCol w:w="2750"/>
      </w:tblGrid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124A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1.</w:t>
            </w: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план методической работы по теме: </w:t>
            </w:r>
            <w:r w:rsidRPr="003F7702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образовательной среды, ориентированной на развитие личности в условиях модернизации образования</w:t>
            </w: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эффективности и качества образовательной и воспитательной деятельности в 2021 -2022 учебном году.</w:t>
            </w:r>
          </w:p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методического совета.</w:t>
            </w:r>
          </w:p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методической работы школы на 2021 - 2022 учебный год.</w:t>
            </w:r>
          </w:p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планов работы учебно – методических объединений.</w:t>
            </w:r>
          </w:p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747455" w:rsidRPr="003F7702" w:rsidRDefault="00747455" w:rsidP="00747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ВсОШ.</w:t>
            </w: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Ивашина В.Ю.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И.Е.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Л.В.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</w:tc>
      </w:tr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>Адаптивная образовательная среда как основа реализации ФГОС.</w:t>
            </w:r>
          </w:p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>Формирование адаптивной образовательной среды на уроках филологического цикла. Формирование адаптивной образовательной среды в системе начального общего образования.</w:t>
            </w:r>
          </w:p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 xml:space="preserve">Итоги мониторинга образовательного процесса за </w:t>
            </w:r>
            <w:r w:rsidRPr="003F7702">
              <w:rPr>
                <w:lang w:val="en-US"/>
              </w:rPr>
              <w:t>I</w:t>
            </w:r>
            <w:r w:rsidRPr="003F7702">
              <w:t xml:space="preserve"> четверть.  Анализ успеваемости обучающихся 9 классов. Группы риска.</w:t>
            </w:r>
          </w:p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>Работа методических служб школы по подготовке к ОГЭ-2022, ЕГЭ-2022.</w:t>
            </w:r>
          </w:p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>Отчет о проведении школьного тура ВсОШ. Участие в муниципальном этапе ВсОШ.</w:t>
            </w:r>
          </w:p>
          <w:p w:rsidR="00747455" w:rsidRPr="003F7702" w:rsidRDefault="00747455" w:rsidP="007474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3F7702">
              <w:t>Подготовка к участию в конкурсе «Учитель года – 2022».</w:t>
            </w: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Ивашина В.Ю.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Л.В.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И.С.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</w:tc>
      </w:tr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адаптивной среды обучения для совершенствования математического образования школьников в условиях реализации ФГОС.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технологии.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Адаптация обучающихся 1, 5 и 10 классов. 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с обучающимися 1 классов группы риска.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Итоги мониторинга диагностических работ по русскому языку и математике в 9 классах и 11 классе.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Итоги муниципального этапа конкурса «Учитель года – 2022».</w:t>
            </w:r>
          </w:p>
          <w:p w:rsidR="00747455" w:rsidRPr="003F7702" w:rsidRDefault="00747455" w:rsidP="00747455">
            <w:pPr>
              <w:numPr>
                <w:ilvl w:val="0"/>
                <w:numId w:val="3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конкурсе: «Самый классный классный».</w:t>
            </w: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Гринева Е.А.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Ивашина В.Ю.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Войциховская Н.А.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4.</w:t>
            </w: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воспитательная среда в школе.</w:t>
            </w:r>
          </w:p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среды для формирования здорового образа жизни на уроках физической культуры. </w:t>
            </w:r>
          </w:p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за </w:t>
            </w: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четверть. Работа с обучающимися 9 классов группы риска.</w:t>
            </w:r>
          </w:p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3F77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</w:t>
            </w:r>
            <w:r w:rsidRPr="003F7702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Pr="003F770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родителями, педагогами.</w:t>
            </w:r>
          </w:p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участию в конкурсе «Педагогический Дебют».</w:t>
            </w:r>
          </w:p>
          <w:p w:rsidR="00747455" w:rsidRPr="003F7702" w:rsidRDefault="00747455" w:rsidP="00747455">
            <w:pPr>
              <w:numPr>
                <w:ilvl w:val="0"/>
                <w:numId w:val="4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ВПР и промежуточной аттестации.</w:t>
            </w: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Калашникова Н.В.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Изотова А.В.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Шульдешова А.М.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И.Е.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Барсукова Н.В.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Барбашова О.Г.</w:t>
            </w:r>
          </w:p>
        </w:tc>
      </w:tr>
      <w:tr w:rsidR="00747455" w:rsidRPr="003F7702" w:rsidTr="007124AA">
        <w:tc>
          <w:tcPr>
            <w:tcW w:w="156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9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9214" w:type="dxa"/>
            <w:shd w:val="clear" w:color="auto" w:fill="auto"/>
          </w:tcPr>
          <w:p w:rsidR="00747455" w:rsidRPr="003F7702" w:rsidRDefault="00747455" w:rsidP="00747455">
            <w:pPr>
              <w:numPr>
                <w:ilvl w:val="0"/>
                <w:numId w:val="5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методической работы за 2021 – 2022 учебный год.</w:t>
            </w:r>
          </w:p>
        </w:tc>
        <w:tc>
          <w:tcPr>
            <w:tcW w:w="2750" w:type="dxa"/>
            <w:shd w:val="clear" w:color="auto" w:fill="auto"/>
          </w:tcPr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47455" w:rsidRPr="003F7702" w:rsidRDefault="00747455" w:rsidP="007124AA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</w:tc>
      </w:tr>
    </w:tbl>
    <w:p w:rsidR="00747455" w:rsidRPr="003F7702" w:rsidRDefault="00747455" w:rsidP="00747455">
      <w:pPr>
        <w:rPr>
          <w:rFonts w:ascii="Times New Roman" w:hAnsi="Times New Roman" w:cs="Times New Roman"/>
          <w:sz w:val="24"/>
          <w:szCs w:val="24"/>
        </w:rPr>
      </w:pPr>
    </w:p>
    <w:p w:rsidR="00E91255" w:rsidRDefault="00E91255" w:rsidP="00747455">
      <w:pPr>
        <w:spacing w:after="0"/>
      </w:pPr>
    </w:p>
    <w:sectPr w:rsidR="00E91255" w:rsidSect="00747455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F4" w:rsidRDefault="007203F4" w:rsidP="00747455">
      <w:pPr>
        <w:spacing w:after="0" w:line="240" w:lineRule="auto"/>
      </w:pPr>
      <w:r>
        <w:separator/>
      </w:r>
    </w:p>
  </w:endnote>
  <w:endnote w:type="continuationSeparator" w:id="0">
    <w:p w:rsidR="007203F4" w:rsidRDefault="007203F4" w:rsidP="0074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97521"/>
      <w:docPartObj>
        <w:docPartGallery w:val="Page Numbers (Bottom of Page)"/>
        <w:docPartUnique/>
      </w:docPartObj>
    </w:sdtPr>
    <w:sdtEndPr/>
    <w:sdtContent>
      <w:p w:rsidR="00864979" w:rsidRDefault="008649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71C">
          <w:rPr>
            <w:noProof/>
          </w:rPr>
          <w:t>1</w:t>
        </w:r>
        <w:r>
          <w:fldChar w:fldCharType="end"/>
        </w:r>
      </w:p>
    </w:sdtContent>
  </w:sdt>
  <w:p w:rsidR="00864979" w:rsidRDefault="00864979">
    <w:pPr>
      <w:pStyle w:val="a4"/>
    </w:pPr>
  </w:p>
  <w:p w:rsidR="00864979" w:rsidRDefault="008649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F4" w:rsidRDefault="007203F4" w:rsidP="00747455">
      <w:pPr>
        <w:spacing w:after="0" w:line="240" w:lineRule="auto"/>
      </w:pPr>
      <w:r>
        <w:separator/>
      </w:r>
    </w:p>
  </w:footnote>
  <w:footnote w:type="continuationSeparator" w:id="0">
    <w:p w:rsidR="007203F4" w:rsidRDefault="007203F4" w:rsidP="0074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9" w:rsidRPr="00920B1F" w:rsidRDefault="00864979" w:rsidP="00747455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20B1F">
      <w:rPr>
        <w:rFonts w:ascii="Times New Roman" w:hAnsi="Times New Roman" w:cs="Times New Roman"/>
        <w:b/>
        <w:bCs/>
      </w:rPr>
      <w:t>РОССИЙСКАЯ ФЕДЕРАЦИЯ</w:t>
    </w:r>
  </w:p>
  <w:p w:rsidR="00864979" w:rsidRPr="00920B1F" w:rsidRDefault="00864979" w:rsidP="00747455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20B1F">
      <w:rPr>
        <w:rFonts w:ascii="Times New Roman" w:hAnsi="Times New Roman" w:cs="Times New Roman"/>
        <w:b/>
        <w:bCs/>
      </w:rPr>
      <w:t xml:space="preserve">УПРАВЛЕНИЕ ОБРАЗОВАНИЯ, СПОРТА И ФИЗИЧЕСКОЙ КУЛЬТУРЫ </w:t>
    </w:r>
  </w:p>
  <w:p w:rsidR="00864979" w:rsidRPr="00920B1F" w:rsidRDefault="00864979" w:rsidP="00747455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20B1F">
      <w:rPr>
        <w:rFonts w:ascii="Times New Roman" w:hAnsi="Times New Roman" w:cs="Times New Roman"/>
        <w:b/>
        <w:bCs/>
      </w:rPr>
      <w:t>АДМИНИСТРАЦИИ ГОРОДА ОРЛА</w:t>
    </w:r>
  </w:p>
  <w:p w:rsidR="00864979" w:rsidRPr="00920B1F" w:rsidRDefault="00864979" w:rsidP="00747455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20B1F">
      <w:rPr>
        <w:rFonts w:ascii="Times New Roman" w:hAnsi="Times New Roman" w:cs="Times New Roman"/>
        <w:b/>
        <w:bCs/>
      </w:rPr>
      <w:t>МУНИЦИПАЛЬНОЕ БЮДЖЕТНОЕ ОБЩЕОБРАЗОВАТЕЛЬНОЕ УЧРЕЖДЕНИЕ-</w:t>
    </w:r>
  </w:p>
  <w:p w:rsidR="00864979" w:rsidRPr="00920B1F" w:rsidRDefault="00864979" w:rsidP="00747455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20B1F">
      <w:rPr>
        <w:rFonts w:ascii="Times New Roman" w:hAnsi="Times New Roman" w:cs="Times New Roman"/>
        <w:b/>
        <w:bCs/>
      </w:rPr>
      <w:t>ШКОЛА № 35 имени А.Г. ПЕРЕЛЫГИНА ГОРОДА ОРЛА</w:t>
    </w:r>
  </w:p>
  <w:p w:rsidR="00864979" w:rsidRPr="00747455" w:rsidRDefault="00864979" w:rsidP="00747455">
    <w:pPr>
      <w:spacing w:after="0" w:line="240" w:lineRule="auto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920B1F">
        <w:rPr>
          <w:rFonts w:ascii="Times New Roman" w:hAnsi="Times New Roman" w:cs="Times New Roman"/>
          <w:bCs/>
          <w:i/>
        </w:rPr>
        <w:t>302012 г</w:t>
      </w:r>
    </w:smartTag>
    <w:r w:rsidRPr="00920B1F">
      <w:rPr>
        <w:rFonts w:ascii="Times New Roman" w:hAnsi="Times New Roman" w:cs="Times New Roman"/>
        <w:bCs/>
        <w:i/>
      </w:rPr>
      <w:t>. Орел, ул. Абрамова и Соколова, д.76 тел. 54-</w:t>
    </w:r>
    <w:r>
      <w:rPr>
        <w:rFonts w:ascii="Times New Roman" w:hAnsi="Times New Roman" w:cs="Times New Roman"/>
        <w:bCs/>
        <w:i/>
      </w:rPr>
      <w:t>48-35</w:t>
    </w:r>
  </w:p>
  <w:p w:rsidR="00864979" w:rsidRDefault="00864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C8A"/>
    <w:multiLevelType w:val="hybridMultilevel"/>
    <w:tmpl w:val="0B08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0A5"/>
    <w:multiLevelType w:val="multilevel"/>
    <w:tmpl w:val="8626F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 w15:restartNumberingAfterBreak="0">
    <w:nsid w:val="2F5806CF"/>
    <w:multiLevelType w:val="hybridMultilevel"/>
    <w:tmpl w:val="D01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37B4"/>
    <w:multiLevelType w:val="hybridMultilevel"/>
    <w:tmpl w:val="954C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90C3B"/>
    <w:multiLevelType w:val="hybridMultilevel"/>
    <w:tmpl w:val="DF2E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3F39"/>
    <w:multiLevelType w:val="hybridMultilevel"/>
    <w:tmpl w:val="15F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27D59"/>
    <w:multiLevelType w:val="hybridMultilevel"/>
    <w:tmpl w:val="381C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3"/>
    <w:rsid w:val="00256FC6"/>
    <w:rsid w:val="004033F3"/>
    <w:rsid w:val="0061371C"/>
    <w:rsid w:val="007124AA"/>
    <w:rsid w:val="007203F4"/>
    <w:rsid w:val="00747455"/>
    <w:rsid w:val="00752835"/>
    <w:rsid w:val="00864979"/>
    <w:rsid w:val="00AD2F57"/>
    <w:rsid w:val="00E77C2B"/>
    <w:rsid w:val="00E91255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D430E"/>
  <w15:docId w15:val="{E5628D58-BCBF-4BA8-8D5F-BAE4325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747455"/>
  </w:style>
  <w:style w:type="paragraph" w:styleId="a3">
    <w:name w:val="Normal (Web)"/>
    <w:basedOn w:val="a"/>
    <w:uiPriority w:val="99"/>
    <w:unhideWhenUsed/>
    <w:rsid w:val="00747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4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7455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1"/>
    <w:qFormat/>
    <w:rsid w:val="00747455"/>
    <w:pPr>
      <w:widowControl w:val="0"/>
      <w:suppressAutoHyphens w:val="0"/>
      <w:autoSpaceDE w:val="0"/>
      <w:autoSpaceDN w:val="0"/>
      <w:spacing w:after="0" w:line="240" w:lineRule="auto"/>
      <w:ind w:left="272" w:firstLine="704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74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455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455"/>
    <w:rPr>
      <w:rFonts w:ascii="Tahoma" w:eastAsia="Calibri" w:hAnsi="Tahoma" w:cs="Tahoma"/>
      <w:sz w:val="16"/>
      <w:szCs w:val="16"/>
      <w:lang w:eastAsia="ar-SA"/>
    </w:rPr>
  </w:style>
  <w:style w:type="character" w:styleId="ab">
    <w:name w:val="Strong"/>
    <w:qFormat/>
    <w:rsid w:val="00712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8</cp:revision>
  <cp:lastPrinted>2022-12-27T09:52:00Z</cp:lastPrinted>
  <dcterms:created xsi:type="dcterms:W3CDTF">2022-09-10T14:27:00Z</dcterms:created>
  <dcterms:modified xsi:type="dcterms:W3CDTF">2023-09-06T09:41:00Z</dcterms:modified>
</cp:coreProperties>
</file>